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915" w:rsidRDefault="003C5915" w:rsidP="001959C9">
      <w:r>
        <w:t xml:space="preserve"> </w:t>
      </w:r>
    </w:p>
    <w:p w:rsidR="001959C9" w:rsidRDefault="001959C9" w:rsidP="001959C9"/>
    <w:p w:rsidR="001959C9" w:rsidRDefault="001959C9" w:rsidP="001959C9"/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623647" w:rsidP="003C5915">
      <w:pPr>
        <w:tabs>
          <w:tab w:val="left" w:pos="3220"/>
        </w:tabs>
      </w:pPr>
      <w:r w:rsidRPr="00623647">
        <w:rPr>
          <w:noProof/>
          <w:lang w:eastAsia="cs-CZ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414595</wp:posOffset>
            </wp:positionV>
            <wp:extent cx="3120331" cy="3088257"/>
            <wp:effectExtent l="19050" t="0" r="635" b="0"/>
            <wp:wrapSquare wrapText="bothSides"/>
            <wp:docPr id="36" name="Obrázek 0" descr="znak_ob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k_obce.jpg"/>
                    <pic:cNvPicPr preferRelativeResize="0"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56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1959C9" w:rsidRDefault="001959C9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F752D2" w:rsidRDefault="00F752D2" w:rsidP="003C5915">
      <w:pPr>
        <w:tabs>
          <w:tab w:val="left" w:pos="1418"/>
          <w:tab w:val="left" w:pos="6804"/>
          <w:tab w:val="right" w:pos="9356"/>
        </w:tabs>
      </w:pPr>
    </w:p>
    <w:p w:rsidR="003C5915" w:rsidRPr="00BA5088" w:rsidRDefault="00001B02" w:rsidP="003C5915">
      <w:pPr>
        <w:jc w:val="center"/>
        <w:rPr>
          <w:sz w:val="44"/>
          <w:szCs w:val="44"/>
        </w:rPr>
      </w:pPr>
      <w:r>
        <w:rPr>
          <w:b/>
          <w:sz w:val="44"/>
          <w:szCs w:val="44"/>
        </w:rPr>
        <w:t>C</w:t>
      </w:r>
      <w:r w:rsidR="003C5915" w:rsidRPr="00BA5088">
        <w:rPr>
          <w:b/>
          <w:sz w:val="44"/>
          <w:szCs w:val="44"/>
        </w:rPr>
        <w:t>. Fotodokumentace</w:t>
      </w: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  <w:r w:rsidRPr="00E460A0">
        <w:t>V Prostějově,</w:t>
      </w:r>
      <w:r>
        <w:t xml:space="preserve"> v </w:t>
      </w:r>
      <w:r w:rsidR="00001B02">
        <w:t>listopadu</w:t>
      </w:r>
      <w:r>
        <w:t xml:space="preserve"> 2010</w:t>
      </w:r>
      <w:r w:rsidRPr="00E460A0">
        <w:tab/>
        <w:t>Příloha:</w:t>
      </w:r>
      <w:r w:rsidRPr="00515390">
        <w:tab/>
      </w:r>
      <w:proofErr w:type="gramStart"/>
      <w:r w:rsidR="00001B02">
        <w:rPr>
          <w:b/>
          <w:sz w:val="50"/>
        </w:rPr>
        <w:t>7.2</w:t>
      </w:r>
      <w:r>
        <w:rPr>
          <w:b/>
          <w:sz w:val="50"/>
        </w:rPr>
        <w:t>.</w:t>
      </w:r>
      <w:r w:rsidR="00C00E8E">
        <w:rPr>
          <w:b/>
          <w:sz w:val="50"/>
        </w:rPr>
        <w:t>3</w:t>
      </w:r>
      <w:r>
        <w:rPr>
          <w:b/>
          <w:sz w:val="50"/>
        </w:rPr>
        <w:t>.</w:t>
      </w:r>
      <w:r w:rsidR="00001B02">
        <w:rPr>
          <w:b/>
          <w:sz w:val="50"/>
        </w:rPr>
        <w:t>C.</w:t>
      </w:r>
      <w:proofErr w:type="gramEnd"/>
    </w:p>
    <w:p w:rsidR="003C5915" w:rsidRDefault="003C5915" w:rsidP="003C5915">
      <w:pPr>
        <w:tabs>
          <w:tab w:val="left" w:pos="1418"/>
          <w:tab w:val="left" w:pos="6804"/>
          <w:tab w:val="right" w:pos="9356"/>
        </w:tabs>
        <w:rPr>
          <w:b/>
          <w:sz w:val="50"/>
        </w:rPr>
      </w:pPr>
      <w:r w:rsidRPr="00E460A0">
        <w:t>Vypracoval:</w:t>
      </w:r>
      <w:r>
        <w:t xml:space="preserve"> David Dohnal</w:t>
      </w:r>
      <w:r w:rsidRPr="00E460A0">
        <w:tab/>
        <w:t>Kopie č.</w:t>
      </w:r>
      <w:r w:rsidRPr="00E460A0">
        <w:rPr>
          <w:rStyle w:val="slo-"/>
        </w:rPr>
        <w:tab/>
      </w:r>
    </w:p>
    <w:p w:rsidR="003C5915" w:rsidRDefault="003C5915" w:rsidP="001959C9">
      <w:pPr>
        <w:ind w:firstLine="0"/>
      </w:pPr>
    </w:p>
    <w:p w:rsidR="001959C9" w:rsidRDefault="001959C9" w:rsidP="001959C9">
      <w:pPr>
        <w:ind w:firstLine="0"/>
      </w:pPr>
    </w:p>
    <w:sdt>
      <w:sdtPr>
        <w:rPr>
          <w:rFonts w:ascii="Times New Roman" w:eastAsiaTheme="minorHAnsi" w:hAnsi="Times New Roman" w:cstheme="minorBidi"/>
          <w:b w:val="0"/>
          <w:bCs w:val="0"/>
          <w:color w:val="auto"/>
          <w:sz w:val="22"/>
          <w:szCs w:val="22"/>
        </w:rPr>
        <w:id w:val="7211365"/>
        <w:docPartObj>
          <w:docPartGallery w:val="Table of Contents"/>
          <w:docPartUnique/>
        </w:docPartObj>
      </w:sdtPr>
      <w:sdtContent>
        <w:p w:rsidR="00F752D2" w:rsidRDefault="00F752D2">
          <w:pPr>
            <w:pStyle w:val="Nadpisobsahu"/>
          </w:pPr>
          <w:r>
            <w:t>Obsah</w:t>
          </w:r>
        </w:p>
        <w:p w:rsidR="00E67F47" w:rsidRDefault="00E67F47" w:rsidP="00E67F47"/>
        <w:p w:rsidR="00E67F47" w:rsidRPr="00E67F47" w:rsidRDefault="00E67F47" w:rsidP="00E67F47">
          <w:pPr>
            <w:rPr>
              <w:rFonts w:ascii="Arial" w:hAnsi="Arial" w:cs="Arial"/>
              <w:sz w:val="24"/>
              <w:szCs w:val="24"/>
            </w:rPr>
          </w:pPr>
        </w:p>
        <w:p w:rsidR="00593631" w:rsidRDefault="00201801" w:rsidP="00593631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r w:rsidRPr="00E67F47">
            <w:rPr>
              <w:rFonts w:ascii="Arial" w:hAnsi="Arial" w:cs="Arial"/>
              <w:sz w:val="24"/>
              <w:szCs w:val="24"/>
            </w:rPr>
            <w:fldChar w:fldCharType="begin"/>
          </w:r>
          <w:r w:rsidR="00F752D2" w:rsidRPr="00E67F47">
            <w:rPr>
              <w:rFonts w:ascii="Arial" w:hAnsi="Arial" w:cs="Arial"/>
              <w:sz w:val="24"/>
              <w:szCs w:val="24"/>
            </w:rPr>
            <w:instrText xml:space="preserve"> TOC \o "1-3" \h \z \u </w:instrText>
          </w:r>
          <w:r w:rsidRPr="00E67F47">
            <w:rPr>
              <w:rFonts w:ascii="Arial" w:hAnsi="Arial" w:cs="Arial"/>
              <w:sz w:val="24"/>
              <w:szCs w:val="24"/>
            </w:rPr>
            <w:fldChar w:fldCharType="separate"/>
          </w:r>
          <w:hyperlink w:anchor="_Toc275703288" w:history="1">
            <w:r w:rsidR="00593631">
              <w:rPr>
                <w:rStyle w:val="Hypertextovodkaz"/>
                <w:noProof/>
              </w:rPr>
              <w:t>1.</w:t>
            </w:r>
            <w:r w:rsidR="00593631" w:rsidRPr="000D0081">
              <w:rPr>
                <w:rStyle w:val="Hypertextovodkaz"/>
                <w:noProof/>
              </w:rPr>
              <w:t>Pohled na HOZ 1-36-2 v severozápadní části území ze silnice III/43714 směrem k obci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89" w:history="1">
            <w:r w:rsidR="00593631" w:rsidRPr="000D0081">
              <w:rPr>
                <w:rStyle w:val="Hypertextovodkaz"/>
                <w:noProof/>
              </w:rPr>
              <w:t>2.Pohled směrem na tok Šišemka v místě nádrže N1 a HOZ na severu od obce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0" w:history="1">
            <w:r w:rsidR="00593631" w:rsidRPr="000D0081">
              <w:rPr>
                <w:rStyle w:val="Hypertextovodkaz"/>
                <w:noProof/>
              </w:rPr>
              <w:t>3.Pohled na vpusť do kanalizace TP 30 na západě obce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1" w:history="1">
            <w:r w:rsidR="00593631" w:rsidRPr="000D0081">
              <w:rPr>
                <w:rStyle w:val="Hypertextovodkaz"/>
                <w:noProof/>
              </w:rPr>
              <w:t>4.Pohled na vtok trubního propustku TP19 v trati „Vidláč“ na severovýchodě území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2" w:history="1">
            <w:r w:rsidR="00593631" w:rsidRPr="000D0081">
              <w:rPr>
                <w:rStyle w:val="Hypertextovodkaz"/>
                <w:noProof/>
              </w:rPr>
              <w:t>5.Pohled na výtok trubního propustku TP18 a hospodářský sjezd č. 18 ze silnice III/43421 směrem ke Lhotě</w:t>
            </w:r>
            <w:r w:rsidR="00593631">
              <w:rPr>
                <w:rStyle w:val="Hypertextovodkaz"/>
                <w:noProof/>
              </w:rPr>
              <w:tab/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3" w:history="1">
            <w:r w:rsidR="00593631" w:rsidRPr="000D0081">
              <w:rPr>
                <w:rStyle w:val="Hypertextovodkaz"/>
                <w:noProof/>
              </w:rPr>
              <w:t>6.Pohled po proudu toku HOZ 1-36-1 na východě území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4" w:history="1">
            <w:r w:rsidR="00593631" w:rsidRPr="000D0081">
              <w:rPr>
                <w:rStyle w:val="Hypertextovodkaz"/>
                <w:noProof/>
              </w:rPr>
              <w:t>7.Pohled na vtok trubního propustku TP24 na toku HOZ 1-36-1 na severovýchodě obce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5" w:history="1">
            <w:r w:rsidR="00593631" w:rsidRPr="000D0081">
              <w:rPr>
                <w:rStyle w:val="Hypertextovodkaz"/>
                <w:rFonts w:eastAsia="Calibri"/>
                <w:noProof/>
              </w:rPr>
              <w:t>8.Vodní nádrž po pravé straně toku HOZ 1-36-1 na severu u obce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6" w:history="1">
            <w:r w:rsidR="00593631" w:rsidRPr="000D0081">
              <w:rPr>
                <w:rStyle w:val="Hypertextovodkaz"/>
                <w:noProof/>
              </w:rPr>
              <w:t>9.Pohled na vtok propustku č. 31 pod příjezdem k regulační stanici plynu na jihu u obce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7" w:history="1">
            <w:r w:rsidR="00593631" w:rsidRPr="000D0081">
              <w:rPr>
                <w:rStyle w:val="Hypertextovodkaz"/>
                <w:noProof/>
              </w:rPr>
              <w:t>10</w:t>
            </w:r>
            <w:r w:rsidR="00593631">
              <w:rPr>
                <w:rStyle w:val="Hypertextovodkaz"/>
                <w:noProof/>
              </w:rPr>
              <w:t>.</w:t>
            </w:r>
            <w:r w:rsidR="00593631" w:rsidRPr="000D0081">
              <w:rPr>
                <w:rStyle w:val="Hypertextovodkaz"/>
                <w:noProof/>
              </w:rPr>
              <w:t>Pohled na údolnici u průlehu PR6 jižně od obce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8" w:history="1">
            <w:r w:rsidR="00593631" w:rsidRPr="000D0081">
              <w:rPr>
                <w:rStyle w:val="Hypertextovodkaz"/>
                <w:noProof/>
              </w:rPr>
              <w:t>11.Pohled na trubní propustek č. 33a,b v severozápadním cípu území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299" w:history="1">
            <w:r w:rsidR="00593631" w:rsidRPr="000D0081">
              <w:rPr>
                <w:rStyle w:val="Hypertextovodkaz"/>
                <w:noProof/>
              </w:rPr>
              <w:t>12.Pohled směrem k HOZ 1-36-1 na severovýchodě území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_Toc275703299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300" w:history="1">
            <w:r w:rsidR="00593631" w:rsidRPr="000D0081">
              <w:rPr>
                <w:rStyle w:val="Hypertextovodkaz"/>
                <w:noProof/>
              </w:rPr>
              <w:t>13.Pohled na výtok propustku č.14 pod hosp. sjezdem č. 23 cesty P18 severovýchodně od obce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_Toc275703300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631" w:rsidRDefault="00201801" w:rsidP="00593631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3301" w:history="1">
            <w:r w:rsidR="00593631" w:rsidRPr="000D0081">
              <w:rPr>
                <w:rStyle w:val="Hypertextovodkaz"/>
                <w:noProof/>
              </w:rPr>
              <w:t>14.Pohled na vtok propustku č. 24 pod silnicí III/43421 severně u obce</w:t>
            </w:r>
            <w:r w:rsidR="0059363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93631">
              <w:rPr>
                <w:noProof/>
                <w:webHidden/>
              </w:rPr>
              <w:instrText xml:space="preserve"> PAGEREF _Toc275703301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60680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752D2" w:rsidRDefault="00201801">
          <w:r w:rsidRPr="00E67F47">
            <w:rPr>
              <w:rFonts w:ascii="Arial" w:hAnsi="Arial" w:cs="Arial"/>
              <w:sz w:val="24"/>
              <w:szCs w:val="24"/>
            </w:rPr>
            <w:fldChar w:fldCharType="end"/>
          </w:r>
        </w:p>
      </w:sdtContent>
    </w:sdt>
    <w:p w:rsidR="00F752D2" w:rsidRDefault="00F752D2"/>
    <w:p w:rsidR="00F752D2" w:rsidRDefault="00F752D2">
      <w:pPr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:rsidR="001733B6" w:rsidRDefault="00C00E8E" w:rsidP="001959C9">
      <w:pPr>
        <w:ind w:firstLine="0"/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659765</wp:posOffset>
            </wp:positionH>
            <wp:positionV relativeFrom="paragraph">
              <wp:posOffset>12065</wp:posOffset>
            </wp:positionV>
            <wp:extent cx="4559935" cy="3419475"/>
            <wp:effectExtent l="19050" t="0" r="0" b="0"/>
            <wp:wrapSquare wrapText="bothSides"/>
            <wp:docPr id="25" name="Obrázek 24" descr="DSCF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5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4FFF" w:rsidRDefault="002D4FFF" w:rsidP="002D4FFF"/>
    <w:p w:rsidR="00DC057C" w:rsidRDefault="00DC057C" w:rsidP="002D4FFF">
      <w:pPr>
        <w:tabs>
          <w:tab w:val="left" w:pos="3794"/>
        </w:tabs>
      </w:pPr>
    </w:p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DC057C" w:rsidRPr="00DC057C" w:rsidRDefault="00DC057C" w:rsidP="00DC057C"/>
    <w:p w:rsidR="002D4FFF" w:rsidRDefault="00DC057C" w:rsidP="00C00E8E">
      <w:pPr>
        <w:pStyle w:val="Nadpis3"/>
      </w:pPr>
      <w:bookmarkStart w:id="0" w:name="_Toc275703288"/>
      <w:r>
        <w:t>Pohled na HOZ</w:t>
      </w:r>
      <w:r w:rsidR="00C00E8E">
        <w:t xml:space="preserve"> 1-36-2</w:t>
      </w:r>
      <w:r>
        <w:t xml:space="preserve"> v severozápadní části území ze silnice III/43714 směrem k obci</w:t>
      </w:r>
      <w:bookmarkEnd w:id="0"/>
    </w:p>
    <w:p w:rsidR="0063721C" w:rsidRDefault="0063721C" w:rsidP="0063721C">
      <w:r>
        <w:rPr>
          <w:noProof/>
          <w:lang w:eastAsia="cs-CZ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505325" cy="3419475"/>
            <wp:effectExtent l="19050" t="0" r="9525" b="0"/>
            <wp:wrapSquare wrapText="bothSides"/>
            <wp:docPr id="29" name="Obrázek 28" descr="DSCF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6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Default="0063721C" w:rsidP="0063721C"/>
    <w:p w:rsidR="00C00E8E" w:rsidRDefault="00C00E8E" w:rsidP="0063721C"/>
    <w:p w:rsidR="00C00E8E" w:rsidRDefault="00C00E8E" w:rsidP="0063721C"/>
    <w:p w:rsidR="00C00E8E" w:rsidRDefault="00C00E8E" w:rsidP="0063721C"/>
    <w:p w:rsidR="00C00E8E" w:rsidRDefault="00C00E8E" w:rsidP="0063721C"/>
    <w:p w:rsidR="00C00E8E" w:rsidRDefault="00C00E8E" w:rsidP="0063721C"/>
    <w:p w:rsidR="00C00E8E" w:rsidRDefault="00C00E8E" w:rsidP="0063721C"/>
    <w:p w:rsidR="00C00E8E" w:rsidRDefault="00C00E8E" w:rsidP="0063721C"/>
    <w:p w:rsidR="00C00E8E" w:rsidRDefault="00C00E8E" w:rsidP="0063721C"/>
    <w:p w:rsidR="00C00E8E" w:rsidRPr="00C00E8E" w:rsidRDefault="00C00E8E" w:rsidP="00C00E8E">
      <w:pPr>
        <w:pStyle w:val="Nadpis3"/>
      </w:pPr>
      <w:bookmarkStart w:id="1" w:name="_Toc275703289"/>
      <w:r>
        <w:t xml:space="preserve">Pohled směrem na tok </w:t>
      </w:r>
      <w:proofErr w:type="spellStart"/>
      <w:r>
        <w:t>Šišemka</w:t>
      </w:r>
      <w:proofErr w:type="spellEnd"/>
      <w:r>
        <w:t xml:space="preserve"> v místě nádrže N1 a HOZ na severu od obce</w:t>
      </w:r>
      <w:bookmarkEnd w:id="1"/>
    </w:p>
    <w:p w:rsidR="009B14A6" w:rsidRDefault="009B14A6" w:rsidP="009B14A6">
      <w:pPr>
        <w:jc w:val="center"/>
      </w:pPr>
    </w:p>
    <w:p w:rsidR="009B14A6" w:rsidRDefault="009B14A6" w:rsidP="009B14A6">
      <w:pPr>
        <w:ind w:firstLine="0"/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563745" cy="3419475"/>
            <wp:effectExtent l="19050" t="0" r="8255" b="0"/>
            <wp:wrapSquare wrapText="bothSides"/>
            <wp:docPr id="6" name="Obrázek 5" descr="DSCF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7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374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14A6" w:rsidRDefault="009B14A6" w:rsidP="009B14A6">
      <w:pPr>
        <w:jc w:val="center"/>
      </w:pPr>
    </w:p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Default="009B14A6" w:rsidP="00C00E8E">
      <w:pPr>
        <w:pStyle w:val="Nadpis3"/>
      </w:pPr>
      <w:bookmarkStart w:id="2" w:name="_Toc275703290"/>
      <w:r>
        <w:t xml:space="preserve">Pohled na </w:t>
      </w:r>
      <w:proofErr w:type="gramStart"/>
      <w:r>
        <w:t>vpusť</w:t>
      </w:r>
      <w:proofErr w:type="gramEnd"/>
      <w:r>
        <w:t xml:space="preserve"> do kanalizace TP 30</w:t>
      </w:r>
      <w:r w:rsidR="004C54CF">
        <w:t xml:space="preserve"> na</w:t>
      </w:r>
      <w:r w:rsidR="00DB6A59">
        <w:t xml:space="preserve"> západě obce</w:t>
      </w:r>
      <w:bookmarkEnd w:id="2"/>
    </w:p>
    <w:p w:rsidR="00DA3F60" w:rsidRDefault="00DA3F60" w:rsidP="00DA3F60"/>
    <w:p w:rsidR="00DA3F60" w:rsidRDefault="00DA3F60" w:rsidP="00DA3F60"/>
    <w:p w:rsidR="00DA3F60" w:rsidRDefault="00DA3F60" w:rsidP="00DA3F60">
      <w:r>
        <w:rPr>
          <w:noProof/>
          <w:lang w:eastAsia="cs-CZ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563745" cy="3419475"/>
            <wp:effectExtent l="19050" t="0" r="8255" b="0"/>
            <wp:wrapSquare wrapText="bothSides"/>
            <wp:docPr id="32" name="Obrázek 31" descr="DSCF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1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374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Default="00DA3F60" w:rsidP="00DA3F60"/>
    <w:p w:rsidR="00DA3F60" w:rsidRDefault="00DA3F60" w:rsidP="00C00E8E">
      <w:pPr>
        <w:pStyle w:val="Nadpis3"/>
      </w:pPr>
      <w:bookmarkStart w:id="3" w:name="_Toc275703291"/>
      <w:r w:rsidRPr="00C00E8E">
        <w:t>Pohled</w:t>
      </w:r>
      <w:r>
        <w:t xml:space="preserve"> na vtok trubního propustku TP19 v trati „</w:t>
      </w:r>
      <w:proofErr w:type="spellStart"/>
      <w:r>
        <w:t>Vidláč</w:t>
      </w:r>
      <w:proofErr w:type="spellEnd"/>
      <w:r>
        <w:t>“ na severovýchodě území</w:t>
      </w:r>
      <w:bookmarkEnd w:id="3"/>
    </w:p>
    <w:p w:rsidR="00242118" w:rsidRDefault="00242118" w:rsidP="00242118"/>
    <w:p w:rsidR="00242118" w:rsidRPr="00242118" w:rsidRDefault="00242118" w:rsidP="00242118"/>
    <w:p w:rsidR="00242118" w:rsidRDefault="00242118" w:rsidP="00242118">
      <w:r>
        <w:rPr>
          <w:noProof/>
          <w:lang w:eastAsia="cs-CZ"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442</wp:posOffset>
            </wp:positionV>
            <wp:extent cx="4560598" cy="3419061"/>
            <wp:effectExtent l="19050" t="0" r="0" b="0"/>
            <wp:wrapSquare wrapText="bothSides"/>
            <wp:docPr id="34" name="Obrázek 33" descr="DSCF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3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598" cy="34190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Default="00242118" w:rsidP="00C00E8E">
      <w:pPr>
        <w:pStyle w:val="Nadpis3"/>
      </w:pPr>
      <w:bookmarkStart w:id="4" w:name="_Toc275703292"/>
      <w:r>
        <w:t>Pohled na výtok trubního propustku TP18 a hospodářský sjezd č. 18</w:t>
      </w:r>
      <w:r w:rsidR="00475423">
        <w:t xml:space="preserve"> ze silnice III/43421 směrem k</w:t>
      </w:r>
      <w:r w:rsidR="00E67F47">
        <w:t>e</w:t>
      </w:r>
      <w:r w:rsidR="00475423">
        <w:t> Lhotě</w:t>
      </w:r>
      <w:bookmarkEnd w:id="4"/>
    </w:p>
    <w:p w:rsidR="00531B64" w:rsidRDefault="00531B64" w:rsidP="00475423">
      <w:r>
        <w:rPr>
          <w:noProof/>
          <w:lang w:eastAsia="cs-CZ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73025</wp:posOffset>
            </wp:positionV>
            <wp:extent cx="4560570" cy="3418840"/>
            <wp:effectExtent l="19050" t="0" r="0" b="0"/>
            <wp:wrapSquare wrapText="bothSides"/>
            <wp:docPr id="35" name="Obrázek 34" descr="DSCF0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4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57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Default="00531B64" w:rsidP="00531B64"/>
    <w:p w:rsidR="00531B64" w:rsidRDefault="00531B64" w:rsidP="00531B64"/>
    <w:p w:rsidR="00475423" w:rsidRDefault="00531B64" w:rsidP="00C00E8E">
      <w:pPr>
        <w:pStyle w:val="Nadpis3"/>
      </w:pPr>
      <w:bookmarkStart w:id="5" w:name="_Toc275703293"/>
      <w:r>
        <w:t xml:space="preserve">Pohled po proudu toku HOZ </w:t>
      </w:r>
      <w:r w:rsidR="00C00E8E">
        <w:t xml:space="preserve">1-36-1 </w:t>
      </w:r>
      <w:r>
        <w:t>na východě území</w:t>
      </w:r>
      <w:bookmarkEnd w:id="5"/>
    </w:p>
    <w:p w:rsidR="00531B64" w:rsidRDefault="00531B64" w:rsidP="00C00E8E">
      <w:pPr>
        <w:ind w:firstLine="0"/>
      </w:pPr>
    </w:p>
    <w:p w:rsidR="00531B64" w:rsidRDefault="00531B64" w:rsidP="00531B64"/>
    <w:p w:rsidR="00531B64" w:rsidRDefault="00531B64" w:rsidP="00531B64">
      <w:r>
        <w:rPr>
          <w:noProof/>
          <w:lang w:eastAsia="cs-CZ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-2540</wp:posOffset>
            </wp:positionV>
            <wp:extent cx="4559935" cy="3419475"/>
            <wp:effectExtent l="19050" t="0" r="0" b="0"/>
            <wp:wrapSquare wrapText="bothSides"/>
            <wp:docPr id="38" name="Obrázek 37" descr="DSCF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6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1B64" w:rsidRDefault="00531B64" w:rsidP="00C83E48">
      <w:pPr>
        <w:pStyle w:val="Nadpis3"/>
      </w:pPr>
      <w:bookmarkStart w:id="6" w:name="_Toc275703294"/>
      <w:r>
        <w:t>Pohled na vtok trubního propustku TP24 na toku HOZ</w:t>
      </w:r>
      <w:r w:rsidR="00C00E8E">
        <w:t xml:space="preserve"> 1-36-1</w:t>
      </w:r>
      <w:r>
        <w:t xml:space="preserve"> na severovýchodě obce</w:t>
      </w:r>
      <w:bookmarkEnd w:id="6"/>
    </w:p>
    <w:p w:rsidR="00421938" w:rsidRDefault="00421938" w:rsidP="00421938"/>
    <w:p w:rsidR="00421938" w:rsidRDefault="00421938" w:rsidP="00421938">
      <w:r>
        <w:rPr>
          <w:noProof/>
          <w:lang w:eastAsia="cs-CZ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614045</wp:posOffset>
            </wp:positionH>
            <wp:positionV relativeFrom="paragraph">
              <wp:posOffset>189865</wp:posOffset>
            </wp:positionV>
            <wp:extent cx="4560570" cy="3426460"/>
            <wp:effectExtent l="19050" t="0" r="0" b="0"/>
            <wp:wrapSquare wrapText="bothSides"/>
            <wp:docPr id="37" name="Obrázek 36" descr="DSCF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6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57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Pr="00421938" w:rsidRDefault="00421938" w:rsidP="00421938"/>
    <w:p w:rsidR="00421938" w:rsidRDefault="00421938" w:rsidP="00421938"/>
    <w:p w:rsidR="00421938" w:rsidRDefault="00421938" w:rsidP="00C83E48">
      <w:pPr>
        <w:pStyle w:val="Nadpis3"/>
        <w:rPr>
          <w:rFonts w:eastAsia="Calibri"/>
        </w:rPr>
      </w:pPr>
      <w:bookmarkStart w:id="7" w:name="_Toc275703295"/>
      <w:r>
        <w:rPr>
          <w:rFonts w:eastAsia="Calibri"/>
        </w:rPr>
        <w:t xml:space="preserve">Vodní nádrž po pravé straně toku HOZ </w:t>
      </w:r>
      <w:r w:rsidR="00C00E8E">
        <w:rPr>
          <w:rFonts w:eastAsia="Calibri"/>
        </w:rPr>
        <w:t xml:space="preserve">1-36-1 </w:t>
      </w:r>
      <w:r>
        <w:rPr>
          <w:rFonts w:eastAsia="Calibri"/>
        </w:rPr>
        <w:t>na severu u obce</w:t>
      </w:r>
      <w:bookmarkEnd w:id="7"/>
    </w:p>
    <w:p w:rsidR="00C00E8E" w:rsidRDefault="00C00E8E" w:rsidP="00421938">
      <w:pPr>
        <w:ind w:firstLine="0"/>
        <w:jc w:val="center"/>
        <w:rPr>
          <w:rFonts w:eastAsia="Calibri" w:cs="Times New Roman"/>
          <w:b/>
        </w:rPr>
      </w:pPr>
    </w:p>
    <w:p w:rsidR="00C00E8E" w:rsidRDefault="00C00E8E" w:rsidP="00421938">
      <w:pPr>
        <w:ind w:firstLine="0"/>
        <w:jc w:val="center"/>
        <w:rPr>
          <w:rFonts w:eastAsia="Calibri" w:cs="Times New Roman"/>
          <w:b/>
        </w:rPr>
      </w:pPr>
      <w:r>
        <w:rPr>
          <w:rFonts w:eastAsia="Calibri" w:cs="Times New Roman"/>
          <w:b/>
          <w:noProof/>
          <w:lang w:eastAsia="cs-CZ"/>
        </w:rPr>
        <w:lastRenderedPageBreak/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-2000</wp:posOffset>
            </wp:positionV>
            <wp:extent cx="4610550" cy="3456000"/>
            <wp:effectExtent l="19050" t="0" r="0" b="0"/>
            <wp:wrapSquare wrapText="bothSides"/>
            <wp:docPr id="2" name="Obrázek 1" descr="DSCF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93.JPG"/>
                    <pic:cNvPicPr preferRelativeResize="0"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00E8E" w:rsidRDefault="00C00E8E" w:rsidP="00421938">
      <w:pPr>
        <w:tabs>
          <w:tab w:val="left" w:pos="3606"/>
        </w:tabs>
      </w:pPr>
    </w:p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Pr="00C00E8E" w:rsidRDefault="00C00E8E" w:rsidP="00C00E8E"/>
    <w:p w:rsidR="00C00E8E" w:rsidRDefault="00C00E8E" w:rsidP="00C00E8E"/>
    <w:p w:rsidR="00421938" w:rsidRDefault="00C00E8E" w:rsidP="00C00E8E">
      <w:pPr>
        <w:pStyle w:val="Nadpis3"/>
      </w:pPr>
      <w:bookmarkStart w:id="8" w:name="_Toc275703296"/>
      <w:r>
        <w:t>Pohled na vtok propustku č. 31 pod příjezdem k regulační stanici plynu na jihu u obce</w:t>
      </w:r>
      <w:bookmarkEnd w:id="8"/>
    </w:p>
    <w:p w:rsidR="006F0974" w:rsidRDefault="00C00E8E" w:rsidP="00C00E8E">
      <w:pPr>
        <w:tabs>
          <w:tab w:val="left" w:pos="4173"/>
        </w:tabs>
        <w:ind w:firstLine="0"/>
      </w:pPr>
      <w:r>
        <w:rPr>
          <w:noProof/>
          <w:lang w:eastAsia="cs-CZ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76200</wp:posOffset>
            </wp:positionV>
            <wp:extent cx="4610100" cy="3455670"/>
            <wp:effectExtent l="19050" t="0" r="0" b="0"/>
            <wp:wrapSquare wrapText="bothSides"/>
            <wp:docPr id="39" name="Obrázek 38" descr="DSCF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08.JPG"/>
                    <pic:cNvPicPr preferRelativeResize="0"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C00E8E" w:rsidRDefault="006F0974" w:rsidP="006F0974">
      <w:pPr>
        <w:pStyle w:val="Nadpis3"/>
      </w:pPr>
      <w:bookmarkStart w:id="9" w:name="_Toc275703297"/>
      <w:r>
        <w:t xml:space="preserve">Pohled na údolnici u </w:t>
      </w:r>
      <w:proofErr w:type="spellStart"/>
      <w:r>
        <w:t>průlehu</w:t>
      </w:r>
      <w:proofErr w:type="spellEnd"/>
      <w:r>
        <w:t xml:space="preserve"> PR6 jižně od obce</w:t>
      </w:r>
      <w:bookmarkEnd w:id="9"/>
    </w:p>
    <w:p w:rsidR="006F0974" w:rsidRDefault="006F0974" w:rsidP="006F0974"/>
    <w:p w:rsidR="006F0974" w:rsidRDefault="006F0974" w:rsidP="006F0974"/>
    <w:p w:rsidR="006F0974" w:rsidRDefault="006F0974" w:rsidP="006F0974">
      <w:r>
        <w:rPr>
          <w:noProof/>
          <w:lang w:eastAsia="cs-CZ"/>
        </w:rPr>
        <w:lastRenderedPageBreak/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-2000</wp:posOffset>
            </wp:positionV>
            <wp:extent cx="4610550" cy="3456000"/>
            <wp:effectExtent l="19050" t="0" r="0" b="0"/>
            <wp:wrapSquare wrapText="bothSides"/>
            <wp:docPr id="40" name="Obrázek 39" descr="DSCF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39.JPG"/>
                    <pic:cNvPicPr preferRelativeResize="0"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Default="006F0974" w:rsidP="006F0974">
      <w:pPr>
        <w:pStyle w:val="Nadpis3"/>
      </w:pPr>
      <w:bookmarkStart w:id="10" w:name="_Toc275703298"/>
      <w:r>
        <w:t>Pohled na trubní propustek č. 33a,b v severozápadním cípu území</w:t>
      </w:r>
      <w:bookmarkEnd w:id="10"/>
    </w:p>
    <w:p w:rsidR="006F0974" w:rsidRDefault="006F0974" w:rsidP="006F0974"/>
    <w:p w:rsidR="006F0974" w:rsidRDefault="006F0974" w:rsidP="006F0974">
      <w:r>
        <w:rPr>
          <w:noProof/>
          <w:lang w:eastAsia="cs-CZ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-2485</wp:posOffset>
            </wp:positionV>
            <wp:extent cx="4610550" cy="3456000"/>
            <wp:effectExtent l="19050" t="0" r="0" b="0"/>
            <wp:wrapSquare wrapText="bothSides"/>
            <wp:docPr id="41" name="Obrázek 40" descr="DSCF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49.JPG"/>
                    <pic:cNvPicPr preferRelativeResize="0"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Default="006F0974" w:rsidP="006F0974"/>
    <w:p w:rsidR="006F0974" w:rsidRDefault="006F0974" w:rsidP="006F0974">
      <w:pPr>
        <w:pStyle w:val="Nadpis3"/>
      </w:pPr>
      <w:bookmarkStart w:id="11" w:name="_Toc275703299"/>
      <w:r>
        <w:t>Pohled směrem k HOZ 1-36-1 na severovýchodě území</w:t>
      </w:r>
      <w:bookmarkEnd w:id="11"/>
    </w:p>
    <w:p w:rsidR="006F0974" w:rsidRDefault="006F0974" w:rsidP="006F0974">
      <w:pPr>
        <w:ind w:firstLine="0"/>
      </w:pPr>
    </w:p>
    <w:p w:rsidR="006F0974" w:rsidRDefault="006F0974" w:rsidP="006F0974">
      <w:pPr>
        <w:ind w:firstLine="0"/>
      </w:pPr>
    </w:p>
    <w:p w:rsidR="006F0974" w:rsidRPr="006F0974" w:rsidRDefault="006F0974" w:rsidP="006F0974">
      <w:pPr>
        <w:ind w:firstLine="0"/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-2540</wp:posOffset>
            </wp:positionV>
            <wp:extent cx="4379595" cy="3282950"/>
            <wp:effectExtent l="19050" t="0" r="1905" b="0"/>
            <wp:wrapSquare wrapText="bothSides"/>
            <wp:docPr id="42" name="Obrázek 41" descr="DSCF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50.JPG"/>
                    <pic:cNvPicPr preferRelativeResize="0"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9595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Default="006F0974" w:rsidP="006F0974">
      <w:pPr>
        <w:pStyle w:val="Nadpis3"/>
      </w:pPr>
      <w:bookmarkStart w:id="12" w:name="_Toc275703300"/>
      <w:r>
        <w:t xml:space="preserve">Pohled na výtok propustku </w:t>
      </w:r>
      <w:proofErr w:type="gramStart"/>
      <w:r>
        <w:t>č.14</w:t>
      </w:r>
      <w:proofErr w:type="gramEnd"/>
      <w:r>
        <w:t xml:space="preserve"> pod </w:t>
      </w:r>
      <w:proofErr w:type="spellStart"/>
      <w:r>
        <w:t>hosp</w:t>
      </w:r>
      <w:proofErr w:type="spellEnd"/>
      <w:r>
        <w:t>. sjezdem č. 23 cesty P18 severovýchodně od obce</w:t>
      </w:r>
      <w:bookmarkEnd w:id="12"/>
    </w:p>
    <w:p w:rsidR="006F0974" w:rsidRDefault="006F0974" w:rsidP="006F0974">
      <w:r>
        <w:rPr>
          <w:noProof/>
          <w:lang w:eastAsia="cs-CZ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posOffset>702945</wp:posOffset>
            </wp:positionH>
            <wp:positionV relativeFrom="paragraph">
              <wp:posOffset>142240</wp:posOffset>
            </wp:positionV>
            <wp:extent cx="4379595" cy="3282950"/>
            <wp:effectExtent l="19050" t="0" r="1905" b="0"/>
            <wp:wrapSquare wrapText="bothSides"/>
            <wp:docPr id="43" name="Obrázek 42" descr="DSCF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66.JPG"/>
                    <pic:cNvPicPr preferRelativeResize="0"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9595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/>
    <w:p w:rsidR="006F0974" w:rsidRPr="006F0974" w:rsidRDefault="006F0974" w:rsidP="006F0974">
      <w:pPr>
        <w:pStyle w:val="Nadpis3"/>
      </w:pPr>
      <w:bookmarkStart w:id="13" w:name="_Toc275703301"/>
      <w:r>
        <w:t>Pohled na vtok propustku č. 24 pod silnicí III/43421 severně u obce</w:t>
      </w:r>
      <w:bookmarkEnd w:id="13"/>
    </w:p>
    <w:sectPr w:rsidR="006F0974" w:rsidRPr="006F0974" w:rsidSect="003C5915">
      <w:headerReference w:type="default" r:id="rId23"/>
      <w:footerReference w:type="default" r:id="rId24"/>
      <w:headerReference w:type="first" r:id="rId25"/>
      <w:footerReference w:type="first" r:id="rId26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6C18" w:rsidRDefault="00B26C18" w:rsidP="003C5915">
      <w:r>
        <w:separator/>
      </w:r>
    </w:p>
    <w:p w:rsidR="00B26C18" w:rsidRDefault="00B26C18"/>
  </w:endnote>
  <w:endnote w:type="continuationSeparator" w:id="0">
    <w:p w:rsidR="00B26C18" w:rsidRDefault="00B26C18" w:rsidP="003C5915">
      <w:r>
        <w:continuationSeparator/>
      </w:r>
    </w:p>
    <w:p w:rsidR="00B26C18" w:rsidRDefault="00B26C18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9E242D" w:rsidRDefault="002D4FFF" w:rsidP="003C5915">
    <w:pPr>
      <w:pStyle w:val="Zpat"/>
      <w:tabs>
        <w:tab w:val="clear" w:pos="4536"/>
        <w:tab w:val="clear" w:pos="9072"/>
        <w:tab w:val="right" w:pos="9356"/>
      </w:tabs>
      <w:spacing w:before="120"/>
      <w:rPr>
        <w:spacing w:val="100"/>
        <w:position w:val="10"/>
        <w:sz w:val="16"/>
        <w:szCs w:val="16"/>
        <w:u w:val="single"/>
      </w:rPr>
    </w:pPr>
    <w:r w:rsidRPr="009E242D">
      <w:rPr>
        <w:spacing w:val="100"/>
        <w:position w:val="10"/>
        <w:sz w:val="16"/>
        <w:szCs w:val="16"/>
        <w:u w:val="single"/>
      </w:rPr>
      <w:tab/>
    </w:r>
  </w:p>
  <w:p w:rsidR="002D4FFF" w:rsidRPr="00324287" w:rsidRDefault="002D4FFF" w:rsidP="003C5915">
    <w:pPr>
      <w:pStyle w:val="Zpat"/>
      <w:tabs>
        <w:tab w:val="clear" w:pos="4536"/>
        <w:tab w:val="clear" w:pos="9072"/>
        <w:tab w:val="right" w:pos="9356"/>
      </w:tabs>
      <w:jc w:val="center"/>
      <w:rPr>
        <w:szCs w:val="24"/>
      </w:rPr>
    </w:pPr>
    <w:r w:rsidRPr="009E242D">
      <w:rPr>
        <w:sz w:val="16"/>
        <w:szCs w:val="16"/>
      </w:rPr>
      <w:t>Ing.</w:t>
    </w:r>
    <w:r>
      <w:rPr>
        <w:sz w:val="16"/>
        <w:szCs w:val="16"/>
      </w:rPr>
      <w:t xml:space="preserve"> </w:t>
    </w:r>
    <w:r w:rsidRPr="009E242D">
      <w:rPr>
        <w:sz w:val="16"/>
        <w:szCs w:val="16"/>
      </w:rPr>
      <w:t xml:space="preserve">František Hanousek, Barákova 41, 796 01 </w:t>
    </w:r>
    <w:proofErr w:type="gramStart"/>
    <w:r w:rsidRPr="009E242D">
      <w:rPr>
        <w:sz w:val="16"/>
        <w:szCs w:val="16"/>
      </w:rPr>
      <w:t xml:space="preserve">Prostějov, </w:t>
    </w:r>
    <w:r w:rsidRPr="009E242D">
      <w:rPr>
        <w:sz w:val="16"/>
        <w:szCs w:val="16"/>
      </w:rPr>
      <w:sym w:font="Wingdings" w:char="0028"/>
    </w:r>
    <w:r w:rsidRPr="009E242D">
      <w:rPr>
        <w:sz w:val="16"/>
        <w:szCs w:val="16"/>
      </w:rPr>
      <w:t>.+ fax</w:t>
    </w:r>
    <w:proofErr w:type="gramEnd"/>
    <w:r w:rsidRPr="009E242D">
      <w:rPr>
        <w:sz w:val="16"/>
        <w:szCs w:val="16"/>
      </w:rPr>
      <w:t>: 582 331 013; mobil: 777 623 614,</w:t>
    </w:r>
    <w:r>
      <w:rPr>
        <w:sz w:val="16"/>
        <w:szCs w:val="16"/>
      </w:rPr>
      <w:t xml:space="preserve"> </w:t>
    </w:r>
    <w:r w:rsidRPr="00F47954">
      <w:rPr>
        <w:sz w:val="16"/>
        <w:szCs w:val="16"/>
      </w:rPr>
      <w:t>hanousek.pv@centrum.cz</w:t>
    </w:r>
  </w:p>
  <w:p w:rsidR="002D4FFF" w:rsidRDefault="00201801">
    <w:pPr>
      <w:pStyle w:val="Zpat"/>
      <w:jc w:val="right"/>
    </w:pPr>
    <w:sdt>
      <w:sdtPr>
        <w:id w:val="31005270"/>
        <w:docPartObj>
          <w:docPartGallery w:val="Page Numbers (Bottom of Page)"/>
          <w:docPartUnique/>
        </w:docPartObj>
      </w:sdtPr>
      <w:sdtContent>
        <w:fldSimple w:instr=" PAGE   \* MERGEFORMAT ">
          <w:r w:rsidR="00760680">
            <w:rPr>
              <w:noProof/>
            </w:rPr>
            <w:t>2</w:t>
          </w:r>
        </w:fldSimple>
      </w:sdtContent>
    </w:sdt>
  </w:p>
  <w:p w:rsidR="002D4FFF" w:rsidRPr="003C5915" w:rsidRDefault="002D4FFF" w:rsidP="003C5915">
    <w:pPr>
      <w:pStyle w:val="Zpat"/>
    </w:pPr>
  </w:p>
  <w:p w:rsidR="002D4FFF" w:rsidRDefault="002D4FFF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9E242D" w:rsidRDefault="002D4FFF" w:rsidP="003C5915">
    <w:pPr>
      <w:pStyle w:val="Zpat"/>
      <w:tabs>
        <w:tab w:val="clear" w:pos="4536"/>
        <w:tab w:val="clear" w:pos="9072"/>
        <w:tab w:val="right" w:pos="9356"/>
      </w:tabs>
      <w:spacing w:before="120"/>
      <w:rPr>
        <w:spacing w:val="100"/>
        <w:position w:val="10"/>
        <w:sz w:val="16"/>
        <w:szCs w:val="16"/>
        <w:u w:val="single"/>
      </w:rPr>
    </w:pPr>
    <w:r w:rsidRPr="009E242D">
      <w:rPr>
        <w:spacing w:val="100"/>
        <w:position w:val="10"/>
        <w:sz w:val="16"/>
        <w:szCs w:val="16"/>
        <w:u w:val="single"/>
      </w:rPr>
      <w:tab/>
    </w:r>
  </w:p>
  <w:p w:rsidR="002D4FFF" w:rsidRPr="00324287" w:rsidRDefault="002D4FFF" w:rsidP="003C5915">
    <w:pPr>
      <w:pStyle w:val="Zpat"/>
      <w:tabs>
        <w:tab w:val="clear" w:pos="4536"/>
        <w:tab w:val="clear" w:pos="9072"/>
        <w:tab w:val="right" w:pos="9356"/>
      </w:tabs>
      <w:jc w:val="center"/>
      <w:rPr>
        <w:szCs w:val="24"/>
      </w:rPr>
    </w:pPr>
    <w:r w:rsidRPr="009E242D">
      <w:rPr>
        <w:sz w:val="16"/>
        <w:szCs w:val="16"/>
      </w:rPr>
      <w:t>Ing.</w:t>
    </w:r>
    <w:r>
      <w:rPr>
        <w:sz w:val="16"/>
        <w:szCs w:val="16"/>
      </w:rPr>
      <w:t xml:space="preserve"> </w:t>
    </w:r>
    <w:r w:rsidRPr="009E242D">
      <w:rPr>
        <w:sz w:val="16"/>
        <w:szCs w:val="16"/>
      </w:rPr>
      <w:t xml:space="preserve">František Hanousek, Barákova 41, 796 01 </w:t>
    </w:r>
    <w:proofErr w:type="gramStart"/>
    <w:r w:rsidRPr="009E242D">
      <w:rPr>
        <w:sz w:val="16"/>
        <w:szCs w:val="16"/>
      </w:rPr>
      <w:t xml:space="preserve">Prostějov, </w:t>
    </w:r>
    <w:r w:rsidRPr="009E242D">
      <w:rPr>
        <w:sz w:val="16"/>
        <w:szCs w:val="16"/>
      </w:rPr>
      <w:sym w:font="Wingdings" w:char="0028"/>
    </w:r>
    <w:r w:rsidRPr="009E242D">
      <w:rPr>
        <w:sz w:val="16"/>
        <w:szCs w:val="16"/>
      </w:rPr>
      <w:t>.+ fax</w:t>
    </w:r>
    <w:proofErr w:type="gramEnd"/>
    <w:r w:rsidRPr="009E242D">
      <w:rPr>
        <w:sz w:val="16"/>
        <w:szCs w:val="16"/>
      </w:rPr>
      <w:t>: 582 331 013; mobil: 777 623 614,</w:t>
    </w:r>
    <w:r>
      <w:rPr>
        <w:sz w:val="16"/>
        <w:szCs w:val="16"/>
      </w:rPr>
      <w:t xml:space="preserve"> </w:t>
    </w:r>
    <w:r w:rsidRPr="00F47954">
      <w:rPr>
        <w:sz w:val="16"/>
        <w:szCs w:val="16"/>
      </w:rPr>
      <w:t>hanousek.pv@centrum.cz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6C18" w:rsidRDefault="00B26C18" w:rsidP="003C5915">
      <w:r>
        <w:separator/>
      </w:r>
    </w:p>
    <w:p w:rsidR="00B26C18" w:rsidRDefault="00B26C18"/>
  </w:footnote>
  <w:footnote w:type="continuationSeparator" w:id="0">
    <w:p w:rsidR="00B26C18" w:rsidRDefault="00B26C18" w:rsidP="003C5915">
      <w:r>
        <w:continuationSeparator/>
      </w:r>
    </w:p>
    <w:p w:rsidR="00B26C18" w:rsidRDefault="00B26C18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3C5915" w:rsidRDefault="002D4FFF" w:rsidP="003C5915">
    <w:pPr>
      <w:pStyle w:val="Zhlav"/>
      <w:tabs>
        <w:tab w:val="clear" w:pos="4536"/>
        <w:tab w:val="clear" w:pos="9072"/>
      </w:tabs>
      <w:jc w:val="center"/>
      <w:rPr>
        <w:rFonts w:cs="Times New Roman"/>
        <w:b/>
      </w:rPr>
    </w:pPr>
    <w:proofErr w:type="spellStart"/>
    <w:r w:rsidRPr="003C5915">
      <w:rPr>
        <w:rFonts w:cs="Times New Roman"/>
      </w:rPr>
      <w:t>Zak</w:t>
    </w:r>
    <w:proofErr w:type="spellEnd"/>
    <w:r w:rsidRPr="003C5915">
      <w:rPr>
        <w:rFonts w:cs="Times New Roman"/>
      </w:rPr>
      <w:t xml:space="preserve">. </w:t>
    </w:r>
    <w:proofErr w:type="gramStart"/>
    <w:r w:rsidRPr="003C5915">
      <w:rPr>
        <w:rFonts w:cs="Times New Roman"/>
      </w:rPr>
      <w:t>č.</w:t>
    </w:r>
    <w:proofErr w:type="gramEnd"/>
    <w:r w:rsidRPr="003C5915">
      <w:rPr>
        <w:rFonts w:cs="Times New Roman"/>
      </w:rPr>
      <w:t xml:space="preserve"> 4/09</w:t>
    </w:r>
    <w:r w:rsidRPr="003C5915">
      <w:rPr>
        <w:rFonts w:cs="Times New Roman"/>
      </w:rPr>
      <w:tab/>
      <w:t>Komplexní pozemková úprava v k. ú.</w:t>
    </w:r>
    <w:r w:rsidRPr="003C5915">
      <w:rPr>
        <w:rFonts w:cs="Times New Roman"/>
        <w:b/>
      </w:rPr>
      <w:t xml:space="preserve"> KLADNÍKY</w:t>
    </w:r>
  </w:p>
  <w:p w:rsidR="002D4FFF" w:rsidRPr="003C5915" w:rsidRDefault="00001B02" w:rsidP="003C5915">
    <w:pPr>
      <w:pStyle w:val="Zhlav"/>
      <w:tabs>
        <w:tab w:val="clear" w:pos="4536"/>
        <w:tab w:val="clear" w:pos="9072"/>
      </w:tabs>
      <w:spacing w:before="120"/>
      <w:jc w:val="center"/>
      <w:rPr>
        <w:rFonts w:cs="Times New Roman"/>
        <w:spacing w:val="60"/>
      </w:rPr>
    </w:pPr>
    <w:r>
      <w:rPr>
        <w:rFonts w:cs="Times New Roman"/>
        <w:spacing w:val="60"/>
      </w:rPr>
      <w:t>Plán společných zařízení</w:t>
    </w:r>
  </w:p>
  <w:p w:rsidR="002D4FFF" w:rsidRPr="003C5915" w:rsidRDefault="002D4FFF" w:rsidP="003C5915">
    <w:pPr>
      <w:pStyle w:val="Zhlav"/>
      <w:ind w:firstLine="0"/>
      <w:rPr>
        <w:rFonts w:cs="Times New Roman"/>
      </w:rPr>
    </w:pPr>
    <w:r w:rsidRPr="003C5915">
      <w:rPr>
        <w:rFonts w:cs="Times New Roman"/>
        <w:b/>
        <w:spacing w:val="100"/>
        <w:position w:val="10"/>
        <w:u w:val="double"/>
      </w:rPr>
      <w:tab/>
    </w:r>
    <w:r w:rsidRPr="003C5915">
      <w:rPr>
        <w:rFonts w:cs="Times New Roman"/>
        <w:b/>
        <w:spacing w:val="100"/>
        <w:position w:val="10"/>
        <w:u w:val="double"/>
      </w:rPr>
      <w:tab/>
    </w:r>
  </w:p>
  <w:p w:rsidR="002D4FFF" w:rsidRDefault="002D4FFF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3C5915" w:rsidRDefault="002D4FFF" w:rsidP="001959C9">
    <w:pPr>
      <w:pStyle w:val="Zhlav"/>
      <w:tabs>
        <w:tab w:val="clear" w:pos="4536"/>
        <w:tab w:val="clear" w:pos="9072"/>
      </w:tabs>
      <w:ind w:firstLine="0"/>
      <w:jc w:val="center"/>
      <w:rPr>
        <w:rFonts w:cs="Times New Roman"/>
        <w:b/>
      </w:rPr>
    </w:pPr>
    <w:proofErr w:type="spellStart"/>
    <w:r>
      <w:rPr>
        <w:rFonts w:cs="Times New Roman"/>
      </w:rPr>
      <w:t>Z</w:t>
    </w:r>
    <w:r w:rsidRPr="003C5915">
      <w:rPr>
        <w:rFonts w:cs="Times New Roman"/>
      </w:rPr>
      <w:t>ak</w:t>
    </w:r>
    <w:proofErr w:type="spellEnd"/>
    <w:r w:rsidRPr="003C5915">
      <w:rPr>
        <w:rFonts w:cs="Times New Roman"/>
      </w:rPr>
      <w:t xml:space="preserve">. </w:t>
    </w:r>
    <w:proofErr w:type="gramStart"/>
    <w:r w:rsidRPr="003C5915">
      <w:rPr>
        <w:rFonts w:cs="Times New Roman"/>
      </w:rPr>
      <w:t>č.</w:t>
    </w:r>
    <w:proofErr w:type="gramEnd"/>
    <w:r w:rsidRPr="003C5915">
      <w:rPr>
        <w:rFonts w:cs="Times New Roman"/>
      </w:rPr>
      <w:t xml:space="preserve"> 4/09</w:t>
    </w:r>
    <w:r w:rsidRPr="003C5915">
      <w:rPr>
        <w:rFonts w:cs="Times New Roman"/>
      </w:rPr>
      <w:tab/>
      <w:t>Komplexní pozemková úprava v k. ú.</w:t>
    </w:r>
    <w:r w:rsidRPr="003C5915">
      <w:rPr>
        <w:rFonts w:cs="Times New Roman"/>
        <w:b/>
      </w:rPr>
      <w:t xml:space="preserve"> KLADNÍKY</w:t>
    </w:r>
  </w:p>
  <w:p w:rsidR="002D4FFF" w:rsidRPr="003C5915" w:rsidRDefault="00001B02" w:rsidP="003C5915">
    <w:pPr>
      <w:pStyle w:val="Zhlav"/>
      <w:tabs>
        <w:tab w:val="clear" w:pos="4536"/>
        <w:tab w:val="clear" w:pos="9072"/>
      </w:tabs>
      <w:spacing w:before="120"/>
      <w:jc w:val="center"/>
      <w:rPr>
        <w:rFonts w:cs="Times New Roman"/>
        <w:spacing w:val="60"/>
      </w:rPr>
    </w:pPr>
    <w:r>
      <w:rPr>
        <w:rFonts w:cs="Times New Roman"/>
        <w:spacing w:val="60"/>
      </w:rPr>
      <w:t>Plán společných zařízení</w:t>
    </w:r>
  </w:p>
  <w:p w:rsidR="002D4FFF" w:rsidRPr="003C5915" w:rsidRDefault="002D4FFF" w:rsidP="003C5915">
    <w:pPr>
      <w:pStyle w:val="Zhlav"/>
      <w:ind w:firstLine="0"/>
      <w:rPr>
        <w:rFonts w:cs="Times New Roman"/>
      </w:rPr>
    </w:pPr>
    <w:r w:rsidRPr="003C5915">
      <w:rPr>
        <w:rFonts w:cs="Times New Roman"/>
        <w:b/>
        <w:spacing w:val="100"/>
        <w:position w:val="10"/>
        <w:u w:val="double"/>
      </w:rPr>
      <w:tab/>
    </w:r>
    <w:r w:rsidRPr="003C5915">
      <w:rPr>
        <w:rFonts w:cs="Times New Roman"/>
        <w:b/>
        <w:spacing w:val="100"/>
        <w:position w:val="10"/>
        <w:u w:val="double"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B0302"/>
    <w:multiLevelType w:val="multilevel"/>
    <w:tmpl w:val="60063D2E"/>
    <w:styleLink w:val="Styl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2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3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4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6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7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8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</w:abstractNum>
  <w:abstractNum w:abstractNumId="1">
    <w:nsid w:val="45C60E95"/>
    <w:multiLevelType w:val="hybridMultilevel"/>
    <w:tmpl w:val="1BB2BC24"/>
    <w:lvl w:ilvl="0" w:tplc="B1ACC9BA">
      <w:start w:val="1"/>
      <w:numFmt w:val="decimal"/>
      <w:pStyle w:val="Nadpis3"/>
      <w:lvlText w:val="%1."/>
      <w:lvlJc w:val="left"/>
      <w:pPr>
        <w:ind w:left="1429" w:hanging="360"/>
      </w:pPr>
    </w:lvl>
    <w:lvl w:ilvl="1" w:tplc="04050019" w:tentative="1">
      <w:start w:val="1"/>
      <w:numFmt w:val="lowerLetter"/>
      <w:lvlText w:val="%2."/>
      <w:lvlJc w:val="left"/>
      <w:pPr>
        <w:ind w:left="2149" w:hanging="360"/>
      </w:pPr>
    </w:lvl>
    <w:lvl w:ilvl="2" w:tplc="0405001B" w:tentative="1">
      <w:start w:val="1"/>
      <w:numFmt w:val="lowerRoman"/>
      <w:lvlText w:val="%3."/>
      <w:lvlJc w:val="right"/>
      <w:pPr>
        <w:ind w:left="2869" w:hanging="180"/>
      </w:pPr>
    </w:lvl>
    <w:lvl w:ilvl="3" w:tplc="0405000F" w:tentative="1">
      <w:start w:val="1"/>
      <w:numFmt w:val="decimal"/>
      <w:lvlText w:val="%4."/>
      <w:lvlJc w:val="left"/>
      <w:pPr>
        <w:ind w:left="3589" w:hanging="360"/>
      </w:pPr>
    </w:lvl>
    <w:lvl w:ilvl="4" w:tplc="04050019" w:tentative="1">
      <w:start w:val="1"/>
      <w:numFmt w:val="lowerLetter"/>
      <w:lvlText w:val="%5."/>
      <w:lvlJc w:val="left"/>
      <w:pPr>
        <w:ind w:left="4309" w:hanging="360"/>
      </w:pPr>
    </w:lvl>
    <w:lvl w:ilvl="5" w:tplc="0405001B" w:tentative="1">
      <w:start w:val="1"/>
      <w:numFmt w:val="lowerRoman"/>
      <w:lvlText w:val="%6."/>
      <w:lvlJc w:val="right"/>
      <w:pPr>
        <w:ind w:left="5029" w:hanging="180"/>
      </w:pPr>
    </w:lvl>
    <w:lvl w:ilvl="6" w:tplc="0405000F" w:tentative="1">
      <w:start w:val="1"/>
      <w:numFmt w:val="decimal"/>
      <w:lvlText w:val="%7."/>
      <w:lvlJc w:val="left"/>
      <w:pPr>
        <w:ind w:left="5749" w:hanging="360"/>
      </w:pPr>
    </w:lvl>
    <w:lvl w:ilvl="7" w:tplc="04050019" w:tentative="1">
      <w:start w:val="1"/>
      <w:numFmt w:val="lowerLetter"/>
      <w:lvlText w:val="%8."/>
      <w:lvlJc w:val="left"/>
      <w:pPr>
        <w:ind w:left="6469" w:hanging="360"/>
      </w:pPr>
    </w:lvl>
    <w:lvl w:ilvl="8" w:tplc="0405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C5915"/>
    <w:rsid w:val="00001B02"/>
    <w:rsid w:val="000204B9"/>
    <w:rsid w:val="00032863"/>
    <w:rsid w:val="000B4808"/>
    <w:rsid w:val="00112440"/>
    <w:rsid w:val="00144255"/>
    <w:rsid w:val="00173110"/>
    <w:rsid w:val="001733B6"/>
    <w:rsid w:val="001959C9"/>
    <w:rsid w:val="001A7158"/>
    <w:rsid w:val="00201801"/>
    <w:rsid w:val="00242118"/>
    <w:rsid w:val="002D4FFF"/>
    <w:rsid w:val="002E2AA5"/>
    <w:rsid w:val="00372D89"/>
    <w:rsid w:val="0037522A"/>
    <w:rsid w:val="0038790B"/>
    <w:rsid w:val="003B68A1"/>
    <w:rsid w:val="003C5915"/>
    <w:rsid w:val="003D7023"/>
    <w:rsid w:val="003F2D47"/>
    <w:rsid w:val="00421938"/>
    <w:rsid w:val="00475423"/>
    <w:rsid w:val="004C54CF"/>
    <w:rsid w:val="004D3DDB"/>
    <w:rsid w:val="00531B64"/>
    <w:rsid w:val="00555526"/>
    <w:rsid w:val="00593631"/>
    <w:rsid w:val="005A0628"/>
    <w:rsid w:val="005D6D9D"/>
    <w:rsid w:val="00623647"/>
    <w:rsid w:val="0063721C"/>
    <w:rsid w:val="00654774"/>
    <w:rsid w:val="006C0544"/>
    <w:rsid w:val="006F0974"/>
    <w:rsid w:val="00737013"/>
    <w:rsid w:val="00760680"/>
    <w:rsid w:val="008000A2"/>
    <w:rsid w:val="00853CAD"/>
    <w:rsid w:val="008C055C"/>
    <w:rsid w:val="008F3457"/>
    <w:rsid w:val="008F7266"/>
    <w:rsid w:val="009068EA"/>
    <w:rsid w:val="00916FFB"/>
    <w:rsid w:val="009508E4"/>
    <w:rsid w:val="0097029A"/>
    <w:rsid w:val="00983C5C"/>
    <w:rsid w:val="009900AF"/>
    <w:rsid w:val="00996EDD"/>
    <w:rsid w:val="009B14A6"/>
    <w:rsid w:val="009F3491"/>
    <w:rsid w:val="00AA3542"/>
    <w:rsid w:val="00B2071F"/>
    <w:rsid w:val="00B26C18"/>
    <w:rsid w:val="00BA2CEC"/>
    <w:rsid w:val="00BB0264"/>
    <w:rsid w:val="00C00E8E"/>
    <w:rsid w:val="00C83E48"/>
    <w:rsid w:val="00CE158A"/>
    <w:rsid w:val="00D428AF"/>
    <w:rsid w:val="00DA3F60"/>
    <w:rsid w:val="00DB6A59"/>
    <w:rsid w:val="00DC057C"/>
    <w:rsid w:val="00E0308C"/>
    <w:rsid w:val="00E67F47"/>
    <w:rsid w:val="00E81FF1"/>
    <w:rsid w:val="00ED10B9"/>
    <w:rsid w:val="00F56237"/>
    <w:rsid w:val="00F752D2"/>
    <w:rsid w:val="00FD7FB0"/>
    <w:rsid w:val="00FF28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C5915"/>
    <w:rPr>
      <w:rFonts w:ascii="Times New Roman" w:hAnsi="Times New Roman"/>
    </w:rPr>
  </w:style>
  <w:style w:type="paragraph" w:styleId="Nadpis1">
    <w:name w:val="heading 1"/>
    <w:basedOn w:val="Normln"/>
    <w:next w:val="Normln"/>
    <w:link w:val="Nadpis1Char"/>
    <w:uiPriority w:val="9"/>
    <w:qFormat/>
    <w:rsid w:val="00F752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6C054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B2071F"/>
    <w:pPr>
      <w:keepNext/>
      <w:keepLines/>
      <w:numPr>
        <w:numId w:val="2"/>
      </w:numPr>
      <w:spacing w:before="200"/>
      <w:jc w:val="center"/>
      <w:outlineLvl w:val="2"/>
    </w:pPr>
    <w:rPr>
      <w:rFonts w:eastAsiaTheme="majorEastAsia" w:cstheme="majorBid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1">
    <w:name w:val="Styl1"/>
    <w:rsid w:val="0097029A"/>
    <w:pPr>
      <w:numPr>
        <w:numId w:val="1"/>
      </w:numPr>
    </w:pPr>
  </w:style>
  <w:style w:type="paragraph" w:styleId="Zhlav">
    <w:name w:val="header"/>
    <w:basedOn w:val="Normln"/>
    <w:link w:val="ZhlavChar"/>
    <w:uiPriority w:val="99"/>
    <w:unhideWhenUsed/>
    <w:rsid w:val="003C591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3C5915"/>
  </w:style>
  <w:style w:type="paragraph" w:styleId="Zpat">
    <w:name w:val="footer"/>
    <w:basedOn w:val="Normln"/>
    <w:link w:val="ZpatChar"/>
    <w:uiPriority w:val="99"/>
    <w:unhideWhenUsed/>
    <w:rsid w:val="003C591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3C5915"/>
  </w:style>
  <w:style w:type="character" w:customStyle="1" w:styleId="slo-">
    <w:name w:val="číslo-"/>
    <w:rsid w:val="003C5915"/>
    <w:rPr>
      <w:b/>
      <w:sz w:val="50"/>
    </w:rPr>
  </w:style>
  <w:style w:type="paragraph" w:customStyle="1" w:styleId="Tabulkanasted">
    <w:name w:val="Tabulka na střed"/>
    <w:basedOn w:val="Normln"/>
    <w:next w:val="Normln"/>
    <w:rsid w:val="003C5915"/>
    <w:pPr>
      <w:ind w:firstLine="0"/>
      <w:jc w:val="center"/>
    </w:pPr>
    <w:rPr>
      <w:rFonts w:eastAsia="Times New Roman" w:cs="Times New Roman"/>
      <w:sz w:val="24"/>
      <w:szCs w:val="20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3C5915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959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959C9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uiPriority w:val="9"/>
    <w:rsid w:val="006C05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B2071F"/>
    <w:rPr>
      <w:rFonts w:ascii="Times New Roman" w:eastAsiaTheme="majorEastAsia" w:hAnsi="Times New Roman" w:cstheme="majorBidi"/>
      <w:b/>
      <w:bCs/>
    </w:rPr>
  </w:style>
  <w:style w:type="character" w:customStyle="1" w:styleId="Nadpis1Char">
    <w:name w:val="Nadpis 1 Char"/>
    <w:basedOn w:val="Standardnpsmoodstavce"/>
    <w:link w:val="Nadpis1"/>
    <w:uiPriority w:val="9"/>
    <w:rsid w:val="00F752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752D2"/>
    <w:pPr>
      <w:spacing w:line="276" w:lineRule="auto"/>
      <w:ind w:firstLine="0"/>
      <w:outlineLvl w:val="9"/>
    </w:pPr>
  </w:style>
  <w:style w:type="paragraph" w:styleId="Obsah3">
    <w:name w:val="toc 3"/>
    <w:basedOn w:val="Normln"/>
    <w:next w:val="Normln"/>
    <w:autoRedefine/>
    <w:uiPriority w:val="39"/>
    <w:unhideWhenUsed/>
    <w:qFormat/>
    <w:rsid w:val="00173110"/>
    <w:pPr>
      <w:tabs>
        <w:tab w:val="right" w:leader="dot" w:pos="9062"/>
      </w:tabs>
      <w:spacing w:after="100"/>
      <w:ind w:left="440"/>
    </w:pPr>
  </w:style>
  <w:style w:type="paragraph" w:styleId="Obsah2">
    <w:name w:val="toc 2"/>
    <w:basedOn w:val="Normln"/>
    <w:next w:val="Normln"/>
    <w:autoRedefine/>
    <w:uiPriority w:val="39"/>
    <w:semiHidden/>
    <w:unhideWhenUsed/>
    <w:qFormat/>
    <w:rsid w:val="00173110"/>
    <w:pPr>
      <w:spacing w:after="100" w:line="276" w:lineRule="auto"/>
      <w:ind w:left="220" w:firstLine="0"/>
    </w:pPr>
    <w:rPr>
      <w:rFonts w:asciiTheme="minorHAnsi" w:eastAsiaTheme="minorEastAsia" w:hAnsiTheme="minorHAnsi"/>
    </w:rPr>
  </w:style>
  <w:style w:type="paragraph" w:styleId="Obsah1">
    <w:name w:val="toc 1"/>
    <w:basedOn w:val="Normln"/>
    <w:next w:val="Normln"/>
    <w:autoRedefine/>
    <w:uiPriority w:val="39"/>
    <w:semiHidden/>
    <w:unhideWhenUsed/>
    <w:qFormat/>
    <w:rsid w:val="00173110"/>
    <w:pPr>
      <w:spacing w:after="100" w:line="276" w:lineRule="auto"/>
      <w:ind w:firstLine="0"/>
    </w:pPr>
    <w:rPr>
      <w:rFonts w:asciiTheme="minorHAnsi" w:eastAsiaTheme="minorEastAsia" w:hAnsiTheme="minorHAns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A3B1DC-0385-4C25-B036-59F39D0380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9</Pages>
  <Words>491</Words>
  <Characters>2897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Jarda</cp:lastModifiedBy>
  <cp:revision>18</cp:revision>
  <cp:lastPrinted>2010-12-03T14:58:00Z</cp:lastPrinted>
  <dcterms:created xsi:type="dcterms:W3CDTF">2010-01-18T19:43:00Z</dcterms:created>
  <dcterms:modified xsi:type="dcterms:W3CDTF">2010-12-03T15:00:00Z</dcterms:modified>
</cp:coreProperties>
</file>